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22D7" w:rsidRPr="002222D7" w:rsidRDefault="002222D7" w:rsidP="002222D7">
      <w:pPr>
        <w:spacing w:after="0" w:line="630" w:lineRule="atLeast"/>
        <w:outlineLvl w:val="0"/>
        <w:rPr>
          <w:rFonts w:ascii="Arial" w:eastAsia="Times New Roman" w:hAnsi="Arial" w:cs="Arial"/>
          <w:color w:val="000000"/>
          <w:kern w:val="36"/>
          <w:sz w:val="48"/>
          <w:szCs w:val="48"/>
          <w:lang w:eastAsia="nl-NL"/>
        </w:rPr>
      </w:pPr>
      <w:r w:rsidRPr="002222D7">
        <w:rPr>
          <w:rFonts w:ascii="inherit" w:eastAsia="Times New Roman" w:hAnsi="inherit" w:cs="Arial"/>
          <w:b/>
          <w:bCs/>
          <w:color w:val="000000"/>
          <w:kern w:val="36"/>
          <w:sz w:val="48"/>
          <w:szCs w:val="48"/>
          <w:lang w:eastAsia="nl-NL"/>
        </w:rPr>
        <w:t>Kropsla-broccolisalade </w:t>
      </w:r>
    </w:p>
    <w:p w:rsidR="00AF509B" w:rsidRDefault="002222D7">
      <w:r>
        <w:rPr>
          <w:noProof/>
        </w:rPr>
        <w:drawing>
          <wp:inline distT="0" distB="0" distL="0" distR="0" wp14:anchorId="1CE32EBD">
            <wp:extent cx="2571750" cy="257175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71750" cy="2571750"/>
                    </a:xfrm>
                    <a:prstGeom prst="rect">
                      <a:avLst/>
                    </a:prstGeom>
                    <a:noFill/>
                  </pic:spPr>
                </pic:pic>
              </a:graphicData>
            </a:graphic>
          </wp:inline>
        </w:drawing>
      </w:r>
    </w:p>
    <w:p w:rsidR="002222D7" w:rsidRPr="002222D7" w:rsidRDefault="002222D7">
      <w:pPr>
        <w:rPr>
          <w:b/>
          <w:sz w:val="32"/>
          <w:szCs w:val="32"/>
        </w:rPr>
      </w:pPr>
      <w:r w:rsidRPr="002222D7">
        <w:rPr>
          <w:b/>
          <w:sz w:val="32"/>
          <w:szCs w:val="32"/>
        </w:rPr>
        <w:t>Ingrediënten 4 personen:</w:t>
      </w:r>
    </w:p>
    <w:p w:rsidR="002222D7" w:rsidRPr="002222D7" w:rsidRDefault="002222D7" w:rsidP="002222D7">
      <w:pPr>
        <w:rPr>
          <w:sz w:val="28"/>
          <w:szCs w:val="28"/>
        </w:rPr>
      </w:pPr>
      <w:r w:rsidRPr="002222D7">
        <w:rPr>
          <w:sz w:val="28"/>
          <w:szCs w:val="28"/>
        </w:rPr>
        <w:t>400 g Broccoli</w:t>
      </w:r>
    </w:p>
    <w:p w:rsidR="002222D7" w:rsidRPr="002222D7" w:rsidRDefault="002222D7" w:rsidP="002222D7">
      <w:pPr>
        <w:rPr>
          <w:sz w:val="28"/>
          <w:szCs w:val="28"/>
        </w:rPr>
      </w:pPr>
      <w:r w:rsidRPr="002222D7">
        <w:rPr>
          <w:sz w:val="28"/>
          <w:szCs w:val="28"/>
        </w:rPr>
        <w:t>2 el Amandelschaafsel</w:t>
      </w:r>
    </w:p>
    <w:p w:rsidR="002222D7" w:rsidRPr="002222D7" w:rsidRDefault="002222D7" w:rsidP="002222D7">
      <w:pPr>
        <w:rPr>
          <w:sz w:val="28"/>
          <w:szCs w:val="28"/>
        </w:rPr>
      </w:pPr>
      <w:r w:rsidRPr="002222D7">
        <w:rPr>
          <w:sz w:val="28"/>
          <w:szCs w:val="28"/>
        </w:rPr>
        <w:t>0.5 Kropsla</w:t>
      </w:r>
    </w:p>
    <w:p w:rsidR="002222D7" w:rsidRPr="002222D7" w:rsidRDefault="002222D7" w:rsidP="002222D7">
      <w:pPr>
        <w:rPr>
          <w:sz w:val="28"/>
          <w:szCs w:val="28"/>
        </w:rPr>
      </w:pPr>
      <w:r w:rsidRPr="002222D7">
        <w:rPr>
          <w:sz w:val="28"/>
          <w:szCs w:val="28"/>
        </w:rPr>
        <w:t>1 Ui</w:t>
      </w:r>
    </w:p>
    <w:p w:rsidR="002222D7" w:rsidRPr="002222D7" w:rsidRDefault="002222D7" w:rsidP="002222D7">
      <w:pPr>
        <w:rPr>
          <w:sz w:val="28"/>
          <w:szCs w:val="28"/>
          <w:lang w:val="en-US"/>
        </w:rPr>
      </w:pPr>
      <w:r w:rsidRPr="002222D7">
        <w:rPr>
          <w:sz w:val="28"/>
          <w:szCs w:val="28"/>
          <w:lang w:val="en-US"/>
        </w:rPr>
        <w:t>60 ml La Place honing-mosterd</w:t>
      </w:r>
      <w:r w:rsidRPr="002222D7">
        <w:rPr>
          <w:sz w:val="28"/>
          <w:szCs w:val="28"/>
          <w:lang w:val="en-US"/>
        </w:rPr>
        <w:t xml:space="preserve"> </w:t>
      </w:r>
      <w:r w:rsidRPr="002222D7">
        <w:rPr>
          <w:sz w:val="28"/>
          <w:szCs w:val="28"/>
          <w:lang w:val="en-US"/>
        </w:rPr>
        <w:t xml:space="preserve">dressing </w:t>
      </w:r>
    </w:p>
    <w:p w:rsidR="002222D7" w:rsidRPr="002222D7" w:rsidRDefault="002222D7" w:rsidP="002222D7">
      <w:pPr>
        <w:rPr>
          <w:sz w:val="28"/>
          <w:szCs w:val="28"/>
        </w:rPr>
      </w:pPr>
      <w:r w:rsidRPr="002222D7">
        <w:rPr>
          <w:sz w:val="28"/>
          <w:szCs w:val="28"/>
        </w:rPr>
        <w:t>50 g saladecroutons bacon (1 zakje)</w:t>
      </w:r>
    </w:p>
    <w:p w:rsidR="002222D7" w:rsidRDefault="002222D7" w:rsidP="002222D7">
      <w:pPr>
        <w:rPr>
          <w:sz w:val="24"/>
          <w:szCs w:val="24"/>
        </w:rPr>
      </w:pPr>
    </w:p>
    <w:p w:rsidR="002222D7" w:rsidRPr="002222D7" w:rsidRDefault="002222D7" w:rsidP="002222D7">
      <w:pPr>
        <w:rPr>
          <w:sz w:val="32"/>
          <w:szCs w:val="32"/>
        </w:rPr>
      </w:pPr>
      <w:r w:rsidRPr="002222D7">
        <w:rPr>
          <w:b/>
          <w:bCs/>
          <w:sz w:val="32"/>
          <w:szCs w:val="32"/>
        </w:rPr>
        <w:t>Bereidingswijze:</w:t>
      </w:r>
    </w:p>
    <w:p w:rsidR="002222D7" w:rsidRPr="002222D7" w:rsidRDefault="002222D7" w:rsidP="002222D7">
      <w:pPr>
        <w:numPr>
          <w:ilvl w:val="0"/>
          <w:numId w:val="1"/>
        </w:numPr>
        <w:rPr>
          <w:sz w:val="28"/>
          <w:szCs w:val="28"/>
        </w:rPr>
      </w:pPr>
      <w:r w:rsidRPr="002222D7">
        <w:rPr>
          <w:sz w:val="28"/>
          <w:szCs w:val="28"/>
        </w:rPr>
        <w:t>Snijd de broccoli in roosjes en kook in 4 min. knapperig gaar. Rooster intussen in een droge koekenpan het amandelschaafsel goudgeel en schud op een bord. Giet de broccoli af, spoel koud onder stromend water en laat goed uitlekken.</w:t>
      </w:r>
    </w:p>
    <w:p w:rsidR="002222D7" w:rsidRPr="002222D7" w:rsidRDefault="002222D7" w:rsidP="002222D7">
      <w:pPr>
        <w:numPr>
          <w:ilvl w:val="0"/>
          <w:numId w:val="1"/>
        </w:numPr>
        <w:rPr>
          <w:sz w:val="28"/>
          <w:szCs w:val="28"/>
        </w:rPr>
      </w:pPr>
      <w:r w:rsidRPr="002222D7">
        <w:rPr>
          <w:sz w:val="28"/>
          <w:szCs w:val="28"/>
        </w:rPr>
        <w:t>Snijd de ui in dunne ringen en scheur de bladeren van de kropsla grof. Verdeel de ui, sla en broccoli over een schaal. Besprenkel met de dressing en bestrooi met de saladecroutons, het amandelschaafsel en peper naar smaak.</w:t>
      </w:r>
      <w:bookmarkStart w:id="0" w:name="_GoBack"/>
      <w:bookmarkEnd w:id="0"/>
    </w:p>
    <w:p w:rsidR="002222D7" w:rsidRPr="002222D7" w:rsidRDefault="002222D7" w:rsidP="002222D7">
      <w:pPr>
        <w:rPr>
          <w:sz w:val="24"/>
          <w:szCs w:val="24"/>
        </w:rPr>
      </w:pPr>
    </w:p>
    <w:sectPr w:rsidR="002222D7" w:rsidRPr="002222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2E0886"/>
    <w:multiLevelType w:val="multilevel"/>
    <w:tmpl w:val="5BA65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2D7"/>
    <w:rsid w:val="002222D7"/>
    <w:rsid w:val="00AF50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E5900"/>
  <w15:chartTrackingRefBased/>
  <w15:docId w15:val="{F45BF765-9CD2-4CCC-9B1C-8773D991E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898473">
      <w:bodyDiv w:val="1"/>
      <w:marLeft w:val="0"/>
      <w:marRight w:val="0"/>
      <w:marTop w:val="0"/>
      <w:marBottom w:val="0"/>
      <w:divBdr>
        <w:top w:val="none" w:sz="0" w:space="0" w:color="auto"/>
        <w:left w:val="none" w:sz="0" w:space="0" w:color="auto"/>
        <w:bottom w:val="none" w:sz="0" w:space="0" w:color="auto"/>
        <w:right w:val="none" w:sz="0" w:space="0" w:color="auto"/>
      </w:divBdr>
      <w:divsChild>
        <w:div w:id="1274358864">
          <w:marLeft w:val="0"/>
          <w:marRight w:val="0"/>
          <w:marTop w:val="0"/>
          <w:marBottom w:val="0"/>
          <w:divBdr>
            <w:top w:val="none" w:sz="0" w:space="0" w:color="auto"/>
            <w:left w:val="none" w:sz="0" w:space="0" w:color="auto"/>
            <w:bottom w:val="none" w:sz="0" w:space="0" w:color="auto"/>
            <w:right w:val="none" w:sz="0" w:space="0" w:color="auto"/>
          </w:divBdr>
        </w:div>
      </w:divsChild>
    </w:div>
    <w:div w:id="114689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100</Words>
  <Characters>555</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Stichting De Domijnen Publieke Werkplekken</Company>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08</dc:creator>
  <cp:keywords/>
  <dc:description/>
  <cp:lastModifiedBy>Ligne 08</cp:lastModifiedBy>
  <cp:revision>1</cp:revision>
  <dcterms:created xsi:type="dcterms:W3CDTF">2024-02-22T10:00:00Z</dcterms:created>
  <dcterms:modified xsi:type="dcterms:W3CDTF">2024-02-22T10:04:00Z</dcterms:modified>
</cp:coreProperties>
</file>